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3909" w14:textId="24D7AA97" w:rsidR="00C52CD9" w:rsidRPr="00302253" w:rsidRDefault="00AC1648" w:rsidP="006F3B96">
      <w:pPr>
        <w:jc w:val="center"/>
        <w:rPr>
          <w:sz w:val="28"/>
        </w:rPr>
      </w:pPr>
      <w:r w:rsidRPr="00302253">
        <w:rPr>
          <w:sz w:val="28"/>
        </w:rPr>
        <w:t>令和４年度</w:t>
      </w:r>
      <w:r w:rsidR="003020D6" w:rsidRPr="00302253">
        <w:rPr>
          <w:rFonts w:hint="eastAsia"/>
          <w:sz w:val="28"/>
        </w:rPr>
        <w:t>兵庫県高等学校</w:t>
      </w:r>
      <w:r w:rsidRPr="00302253">
        <w:rPr>
          <w:sz w:val="28"/>
        </w:rPr>
        <w:t>新人バドミントン選手権大会（</w:t>
      </w:r>
      <w:r w:rsidR="00890A56">
        <w:rPr>
          <w:rFonts w:hint="eastAsia"/>
          <w:sz w:val="28"/>
        </w:rPr>
        <w:t>団体</w:t>
      </w:r>
      <w:r w:rsidRPr="00302253">
        <w:rPr>
          <w:sz w:val="28"/>
        </w:rPr>
        <w:t>の部）</w:t>
      </w:r>
    </w:p>
    <w:p w14:paraId="2F53C6B1" w14:textId="77777777" w:rsidR="00DA11B2" w:rsidRPr="00302253" w:rsidRDefault="00AC1648" w:rsidP="006F3B96">
      <w:pPr>
        <w:jc w:val="center"/>
        <w:rPr>
          <w:sz w:val="28"/>
        </w:rPr>
      </w:pPr>
      <w:r w:rsidRPr="00302253">
        <w:rPr>
          <w:sz w:val="28"/>
        </w:rPr>
        <w:t>大会観戦について</w:t>
      </w:r>
    </w:p>
    <w:p w14:paraId="3BFA4586" w14:textId="77777777" w:rsidR="006F3B96" w:rsidRDefault="006F3B96" w:rsidP="006F3B96">
      <w:pPr>
        <w:jc w:val="center"/>
        <w:rPr>
          <w:sz w:val="28"/>
        </w:rPr>
      </w:pPr>
    </w:p>
    <w:p w14:paraId="0B49FBA0" w14:textId="77777777" w:rsidR="00305557" w:rsidRPr="00AC1648" w:rsidRDefault="00305557" w:rsidP="006F3B96">
      <w:pPr>
        <w:jc w:val="center"/>
        <w:rPr>
          <w:sz w:val="28"/>
        </w:rPr>
      </w:pPr>
    </w:p>
    <w:p w14:paraId="19695485" w14:textId="77777777" w:rsidR="003020D6" w:rsidRDefault="006F3B96" w:rsidP="006F3B96">
      <w:pPr>
        <w:jc w:val="left"/>
        <w:rPr>
          <w:sz w:val="22"/>
        </w:rPr>
      </w:pPr>
      <w:r>
        <w:rPr>
          <w:rFonts w:hint="eastAsia"/>
          <w:sz w:val="22"/>
        </w:rPr>
        <w:t xml:space="preserve">　平素は</w:t>
      </w:r>
      <w:r w:rsidR="003020D6">
        <w:rPr>
          <w:rFonts w:hint="eastAsia"/>
          <w:sz w:val="22"/>
        </w:rPr>
        <w:t>高体連</w:t>
      </w:r>
      <w:r>
        <w:rPr>
          <w:rFonts w:hint="eastAsia"/>
          <w:sz w:val="22"/>
        </w:rPr>
        <w:t>バドミントン専門部の活動にご理解とご協力を</w:t>
      </w:r>
      <w:r w:rsidR="00C52CD9">
        <w:rPr>
          <w:rFonts w:hint="eastAsia"/>
          <w:sz w:val="22"/>
        </w:rPr>
        <w:t>頂き</w:t>
      </w:r>
      <w:r>
        <w:rPr>
          <w:rFonts w:hint="eastAsia"/>
          <w:sz w:val="22"/>
        </w:rPr>
        <w:t>感謝申し上げます。</w:t>
      </w:r>
    </w:p>
    <w:p w14:paraId="3046E9B7" w14:textId="626E519A" w:rsidR="00C52CD9" w:rsidRDefault="006F3B96" w:rsidP="003020D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さて</w:t>
      </w:r>
      <w:r w:rsidR="000C37BF">
        <w:rPr>
          <w:rFonts w:hint="eastAsia"/>
          <w:sz w:val="22"/>
        </w:rPr>
        <w:t>、</w:t>
      </w:r>
      <w:r>
        <w:rPr>
          <w:rFonts w:hint="eastAsia"/>
          <w:sz w:val="22"/>
        </w:rPr>
        <w:t>令和４年度</w:t>
      </w:r>
      <w:r w:rsidR="003020D6">
        <w:rPr>
          <w:rFonts w:hint="eastAsia"/>
          <w:sz w:val="22"/>
        </w:rPr>
        <w:t>兵庫県高等学校</w:t>
      </w:r>
      <w:r>
        <w:rPr>
          <w:rFonts w:hint="eastAsia"/>
          <w:sz w:val="22"/>
        </w:rPr>
        <w:t>新人バドミントン選手権大会では</w:t>
      </w:r>
      <w:r w:rsidR="000C37BF">
        <w:rPr>
          <w:rFonts w:hint="eastAsia"/>
          <w:sz w:val="22"/>
        </w:rPr>
        <w:t>、</w:t>
      </w:r>
      <w:r w:rsidR="006B7C87">
        <w:rPr>
          <w:rFonts w:hint="eastAsia"/>
          <w:sz w:val="22"/>
        </w:rPr>
        <w:t>大会参加生徒</w:t>
      </w:r>
      <w:r>
        <w:rPr>
          <w:rFonts w:hint="eastAsia"/>
          <w:sz w:val="22"/>
        </w:rPr>
        <w:t>のご家庭から</w:t>
      </w:r>
      <w:r w:rsidR="00AC1648">
        <w:rPr>
          <w:rFonts w:hint="eastAsia"/>
          <w:sz w:val="22"/>
        </w:rPr>
        <w:t>原則</w:t>
      </w:r>
      <w:r>
        <w:rPr>
          <w:rFonts w:hint="eastAsia"/>
          <w:sz w:val="22"/>
        </w:rPr>
        <w:t>１名</w:t>
      </w:r>
      <w:r w:rsidR="00AC1648">
        <w:rPr>
          <w:rFonts w:hint="eastAsia"/>
          <w:sz w:val="22"/>
        </w:rPr>
        <w:t>の</w:t>
      </w:r>
      <w:r w:rsidR="002834F6">
        <w:rPr>
          <w:rFonts w:hint="eastAsia"/>
          <w:sz w:val="22"/>
        </w:rPr>
        <w:t>保護者の</w:t>
      </w:r>
      <w:r w:rsidR="00AC1648">
        <w:rPr>
          <w:rFonts w:hint="eastAsia"/>
          <w:sz w:val="22"/>
        </w:rPr>
        <w:t>大会観戦を</w:t>
      </w:r>
      <w:r w:rsidR="006B7C87">
        <w:rPr>
          <w:rFonts w:hint="eastAsia"/>
          <w:sz w:val="22"/>
        </w:rPr>
        <w:t>認めることになりました。しかし</w:t>
      </w:r>
      <w:r w:rsidR="000C37BF">
        <w:rPr>
          <w:rFonts w:hint="eastAsia"/>
          <w:sz w:val="22"/>
        </w:rPr>
        <w:t>、</w:t>
      </w:r>
      <w:r w:rsidR="006B7C87">
        <w:rPr>
          <w:rFonts w:hint="eastAsia"/>
          <w:sz w:val="22"/>
        </w:rPr>
        <w:t>新型コロナウ</w:t>
      </w:r>
      <w:r w:rsidR="00D20135">
        <w:rPr>
          <w:rFonts w:hint="eastAsia"/>
          <w:sz w:val="22"/>
        </w:rPr>
        <w:t>イ</w:t>
      </w:r>
      <w:r w:rsidR="006B7C87">
        <w:rPr>
          <w:rFonts w:hint="eastAsia"/>
          <w:sz w:val="22"/>
        </w:rPr>
        <w:t>ルス感染症は未だ深刻な状況で</w:t>
      </w:r>
      <w:r w:rsidR="000C37BF">
        <w:rPr>
          <w:rFonts w:hint="eastAsia"/>
          <w:sz w:val="22"/>
        </w:rPr>
        <w:t>、</w:t>
      </w:r>
      <w:r w:rsidR="006B7C87">
        <w:rPr>
          <w:rFonts w:hint="eastAsia"/>
          <w:sz w:val="22"/>
        </w:rPr>
        <w:t>医療機関の逼迫等の報道も連日なされています。本大会においても感染予防に努め</w:t>
      </w:r>
      <w:r w:rsidR="00D20135">
        <w:rPr>
          <w:rFonts w:hint="eastAsia"/>
          <w:sz w:val="22"/>
        </w:rPr>
        <w:t>たい</w:t>
      </w:r>
      <w:r w:rsidR="006B7C87">
        <w:rPr>
          <w:rFonts w:hint="eastAsia"/>
          <w:sz w:val="22"/>
        </w:rPr>
        <w:t>と</w:t>
      </w:r>
      <w:r w:rsidR="00305557">
        <w:rPr>
          <w:rFonts w:hint="eastAsia"/>
          <w:sz w:val="22"/>
        </w:rPr>
        <w:t>考えており</w:t>
      </w:r>
      <w:r w:rsidR="000C37BF">
        <w:rPr>
          <w:rFonts w:hint="eastAsia"/>
          <w:sz w:val="22"/>
        </w:rPr>
        <w:t>、</w:t>
      </w:r>
      <w:r w:rsidR="006B7C87">
        <w:rPr>
          <w:rFonts w:hint="eastAsia"/>
          <w:sz w:val="22"/>
        </w:rPr>
        <w:t>大会観戦を希望される方には</w:t>
      </w:r>
      <w:r w:rsidR="00305557">
        <w:rPr>
          <w:rFonts w:hint="eastAsia"/>
          <w:sz w:val="22"/>
        </w:rPr>
        <w:t>大会</w:t>
      </w:r>
      <w:r w:rsidR="006B7C87">
        <w:rPr>
          <w:rFonts w:hint="eastAsia"/>
          <w:sz w:val="22"/>
        </w:rPr>
        <w:t>観戦希望用紙を大会会場入り口</w:t>
      </w:r>
      <w:r w:rsidR="00710292">
        <w:rPr>
          <w:rFonts w:hint="eastAsia"/>
          <w:sz w:val="22"/>
        </w:rPr>
        <w:t>受付</w:t>
      </w:r>
      <w:r w:rsidR="006B7C87">
        <w:rPr>
          <w:rFonts w:hint="eastAsia"/>
          <w:sz w:val="22"/>
        </w:rPr>
        <w:t>に提出した上で入場していただくこと</w:t>
      </w:r>
      <w:r w:rsidR="00D20135">
        <w:rPr>
          <w:rFonts w:hint="eastAsia"/>
          <w:sz w:val="22"/>
        </w:rPr>
        <w:t>にし</w:t>
      </w:r>
      <w:r w:rsidR="00305557">
        <w:rPr>
          <w:rFonts w:hint="eastAsia"/>
          <w:sz w:val="22"/>
        </w:rPr>
        <w:t>ました</w:t>
      </w:r>
      <w:r w:rsidR="006B7C87">
        <w:rPr>
          <w:rFonts w:hint="eastAsia"/>
          <w:sz w:val="22"/>
        </w:rPr>
        <w:t>。</w:t>
      </w:r>
      <w:r w:rsidR="002834F6">
        <w:rPr>
          <w:rFonts w:hint="eastAsia"/>
          <w:sz w:val="22"/>
        </w:rPr>
        <w:t>受付の際に、受付済みと分かる印をお渡し</w:t>
      </w:r>
      <w:r w:rsidR="003020D6">
        <w:rPr>
          <w:rFonts w:hint="eastAsia"/>
          <w:sz w:val="22"/>
        </w:rPr>
        <w:t>しますの</w:t>
      </w:r>
      <w:r w:rsidR="002834F6">
        <w:rPr>
          <w:rFonts w:hint="eastAsia"/>
          <w:sz w:val="22"/>
        </w:rPr>
        <w:t>で、会場内では付けていただくようにお願いします。なお、</w:t>
      </w:r>
      <w:r w:rsidR="00305557">
        <w:rPr>
          <w:rFonts w:hint="eastAsia"/>
          <w:sz w:val="22"/>
        </w:rPr>
        <w:t>大会観戦希望</w:t>
      </w:r>
      <w:r w:rsidR="006B7C87">
        <w:rPr>
          <w:rFonts w:hint="eastAsia"/>
          <w:sz w:val="22"/>
        </w:rPr>
        <w:t>用紙の提出については</w:t>
      </w:r>
      <w:r w:rsidR="00305557">
        <w:rPr>
          <w:rFonts w:hint="eastAsia"/>
          <w:sz w:val="22"/>
        </w:rPr>
        <w:t>大会観戦を希望</w:t>
      </w:r>
      <w:r w:rsidR="006B7C87">
        <w:rPr>
          <w:rFonts w:hint="eastAsia"/>
          <w:sz w:val="22"/>
        </w:rPr>
        <w:t>される日ごと</w:t>
      </w:r>
      <w:r w:rsidR="000C37BF">
        <w:rPr>
          <w:rFonts w:hint="eastAsia"/>
          <w:sz w:val="22"/>
        </w:rPr>
        <w:t>に</w:t>
      </w:r>
      <w:r w:rsidR="002834F6">
        <w:rPr>
          <w:rFonts w:hint="eastAsia"/>
          <w:sz w:val="22"/>
        </w:rPr>
        <w:t>受付での</w:t>
      </w:r>
      <w:r w:rsidR="006B7C87">
        <w:rPr>
          <w:rFonts w:hint="eastAsia"/>
          <w:sz w:val="22"/>
        </w:rPr>
        <w:t>提出をお願いします。</w:t>
      </w:r>
    </w:p>
    <w:p w14:paraId="2B80DAFD" w14:textId="77777777" w:rsidR="009D7FD1" w:rsidRDefault="009D7FD1" w:rsidP="006F3B96">
      <w:pPr>
        <w:jc w:val="left"/>
        <w:rPr>
          <w:sz w:val="22"/>
        </w:rPr>
      </w:pPr>
    </w:p>
    <w:p w14:paraId="095DD6A8" w14:textId="379FEA04" w:rsidR="009D7FD1" w:rsidRDefault="009D7FD1" w:rsidP="009D7FD1">
      <w:pPr>
        <w:jc w:val="center"/>
        <w:rPr>
          <w:sz w:val="22"/>
        </w:rPr>
      </w:pPr>
    </w:p>
    <w:p w14:paraId="35000BA4" w14:textId="3A56D328" w:rsidR="00302253" w:rsidRPr="009F1721" w:rsidRDefault="00302253" w:rsidP="00302253">
      <w:pPr>
        <w:rPr>
          <w:sz w:val="22"/>
          <w:u w:val="dash"/>
        </w:rPr>
      </w:pPr>
      <w:r>
        <w:rPr>
          <w:rFonts w:hint="eastAsia"/>
          <w:sz w:val="22"/>
          <w:u w:val="dash"/>
        </w:rPr>
        <w:t xml:space="preserve">　　　　　　　　　　　　　　　　　　　</w:t>
      </w:r>
      <w:r w:rsidR="009F1721" w:rsidRPr="009F1721">
        <w:rPr>
          <w:rFonts w:hint="eastAsia"/>
          <w:sz w:val="22"/>
          <w:u w:val="dash"/>
        </w:rPr>
        <w:t>（切り取り）</w:t>
      </w:r>
      <w:r w:rsidRPr="009F1721">
        <w:rPr>
          <w:rFonts w:hint="eastAsia"/>
          <w:sz w:val="22"/>
          <w:u w:val="dash"/>
        </w:rPr>
        <w:t xml:space="preserve">　　　　　　　　　　　　　　　　　　　</w:t>
      </w:r>
    </w:p>
    <w:p w14:paraId="11CCCA31" w14:textId="77777777" w:rsidR="00302253" w:rsidRPr="00302253" w:rsidRDefault="00302253" w:rsidP="00302253">
      <w:pPr>
        <w:rPr>
          <w:sz w:val="22"/>
          <w:u w:val="dash"/>
        </w:rPr>
      </w:pPr>
    </w:p>
    <w:p w14:paraId="652397FF" w14:textId="77777777" w:rsidR="009D7FD1" w:rsidRPr="009D7FD1" w:rsidRDefault="009D7FD1" w:rsidP="00302253">
      <w:pPr>
        <w:jc w:val="center"/>
        <w:rPr>
          <w:sz w:val="28"/>
          <w:bdr w:val="single" w:sz="4" w:space="0" w:color="auto"/>
        </w:rPr>
      </w:pPr>
      <w:r w:rsidRPr="009D7FD1">
        <w:rPr>
          <w:rFonts w:hint="eastAsia"/>
          <w:sz w:val="28"/>
          <w:bdr w:val="single" w:sz="4" w:space="0" w:color="auto"/>
        </w:rPr>
        <w:t>大会観戦希望用紙</w:t>
      </w:r>
    </w:p>
    <w:p w14:paraId="4D441F13" w14:textId="77777777" w:rsidR="00302253" w:rsidRDefault="00C52CD9" w:rsidP="006F3B9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</w:p>
    <w:p w14:paraId="218B045B" w14:textId="38EA0EC7" w:rsidR="00C52CD9" w:rsidRDefault="00302253" w:rsidP="00302253">
      <w:pPr>
        <w:jc w:val="right"/>
        <w:rPr>
          <w:sz w:val="22"/>
        </w:rPr>
      </w:pPr>
      <w:r>
        <w:rPr>
          <w:rFonts w:hint="eastAsia"/>
          <w:sz w:val="22"/>
        </w:rPr>
        <w:t>令和４</w:t>
      </w:r>
      <w:r w:rsidR="00C52CD9">
        <w:rPr>
          <w:rFonts w:hint="eastAsia"/>
          <w:sz w:val="22"/>
        </w:rPr>
        <w:t>年　　　月　　　日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686"/>
        <w:gridCol w:w="2835"/>
      </w:tblGrid>
      <w:tr w:rsidR="000E1951" w14:paraId="1C56D1AE" w14:textId="77777777" w:rsidTr="00302253">
        <w:tc>
          <w:tcPr>
            <w:tcW w:w="3510" w:type="dxa"/>
          </w:tcPr>
          <w:p w14:paraId="6D32CE0E" w14:textId="70630A57" w:rsidR="000E1951" w:rsidRDefault="000E1951" w:rsidP="000E19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学</w:t>
            </w:r>
            <w:r w:rsidR="008A4239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校</w:t>
            </w:r>
            <w:r w:rsidR="008A4239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名</w:t>
            </w:r>
          </w:p>
        </w:tc>
        <w:tc>
          <w:tcPr>
            <w:tcW w:w="3686" w:type="dxa"/>
          </w:tcPr>
          <w:p w14:paraId="5117D55D" w14:textId="2380917F" w:rsidR="000E1951" w:rsidRDefault="000E1951" w:rsidP="000E19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生</w:t>
            </w:r>
            <w:r w:rsidR="008A4239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徒</w:t>
            </w:r>
            <w:r w:rsidR="008A4239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名</w:t>
            </w:r>
          </w:p>
        </w:tc>
        <w:tc>
          <w:tcPr>
            <w:tcW w:w="2835" w:type="dxa"/>
          </w:tcPr>
          <w:p w14:paraId="1A612861" w14:textId="77777777" w:rsidR="000E1951" w:rsidRDefault="000E1951" w:rsidP="000E19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観戦希望者の当日体温</w:t>
            </w:r>
          </w:p>
        </w:tc>
      </w:tr>
      <w:tr w:rsidR="000E1951" w14:paraId="27AC4123" w14:textId="77777777" w:rsidTr="008A4239">
        <w:trPr>
          <w:trHeight w:val="920"/>
        </w:trPr>
        <w:tc>
          <w:tcPr>
            <w:tcW w:w="3510" w:type="dxa"/>
          </w:tcPr>
          <w:p w14:paraId="49B6BBC7" w14:textId="77777777" w:rsidR="000E1951" w:rsidRDefault="000E1951" w:rsidP="006F3B96">
            <w:pPr>
              <w:jc w:val="left"/>
              <w:rPr>
                <w:sz w:val="22"/>
              </w:rPr>
            </w:pPr>
          </w:p>
          <w:p w14:paraId="024EAAA5" w14:textId="77777777" w:rsidR="000E1951" w:rsidRDefault="000E1951" w:rsidP="006F3B96">
            <w:pPr>
              <w:jc w:val="left"/>
              <w:rPr>
                <w:sz w:val="22"/>
              </w:rPr>
            </w:pPr>
          </w:p>
        </w:tc>
        <w:tc>
          <w:tcPr>
            <w:tcW w:w="3686" w:type="dxa"/>
          </w:tcPr>
          <w:p w14:paraId="1EF53E41" w14:textId="77777777" w:rsidR="000E1951" w:rsidRDefault="000E1951" w:rsidP="006F3B96">
            <w:pPr>
              <w:jc w:val="left"/>
              <w:rPr>
                <w:sz w:val="22"/>
              </w:rPr>
            </w:pPr>
          </w:p>
          <w:p w14:paraId="416213F0" w14:textId="77777777" w:rsidR="000E1951" w:rsidRDefault="000E1951" w:rsidP="006F3B9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2835" w:type="dxa"/>
          </w:tcPr>
          <w:p w14:paraId="6AA3C43D" w14:textId="77777777" w:rsidR="000E1951" w:rsidRDefault="000E1951" w:rsidP="006F3B96">
            <w:pPr>
              <w:jc w:val="left"/>
              <w:rPr>
                <w:sz w:val="22"/>
              </w:rPr>
            </w:pPr>
          </w:p>
        </w:tc>
      </w:tr>
    </w:tbl>
    <w:p w14:paraId="10254D61" w14:textId="77777777" w:rsidR="00302253" w:rsidRDefault="00302253" w:rsidP="006F3B96">
      <w:pPr>
        <w:jc w:val="left"/>
        <w:rPr>
          <w:sz w:val="22"/>
        </w:rPr>
      </w:pPr>
    </w:p>
    <w:p w14:paraId="164BA18D" w14:textId="58F6D3B9" w:rsidR="000E1951" w:rsidRDefault="00D20135" w:rsidP="006F3B96">
      <w:pPr>
        <w:jc w:val="left"/>
        <w:rPr>
          <w:sz w:val="22"/>
        </w:rPr>
      </w:pPr>
      <w:r>
        <w:rPr>
          <w:rFonts w:hint="eastAsia"/>
          <w:sz w:val="22"/>
        </w:rPr>
        <w:t>発熱・</w:t>
      </w:r>
      <w:r w:rsidR="00C52CD9">
        <w:rPr>
          <w:sz w:val="22"/>
        </w:rPr>
        <w:t>風邪症状等はなく</w:t>
      </w:r>
      <w:r w:rsidR="000C37BF">
        <w:rPr>
          <w:sz w:val="22"/>
        </w:rPr>
        <w:t>、</w:t>
      </w:r>
      <w:r w:rsidR="00C52CD9">
        <w:rPr>
          <w:sz w:val="22"/>
        </w:rPr>
        <w:t>濃厚</w:t>
      </w:r>
      <w:r w:rsidR="00710292">
        <w:rPr>
          <w:rFonts w:hint="eastAsia"/>
          <w:sz w:val="22"/>
        </w:rPr>
        <w:t>接触</w:t>
      </w:r>
      <w:r w:rsidR="00C52CD9">
        <w:rPr>
          <w:sz w:val="22"/>
        </w:rPr>
        <w:t>者の待機期間等にも当た</w:t>
      </w:r>
      <w:r w:rsidR="00305557">
        <w:rPr>
          <w:sz w:val="22"/>
        </w:rPr>
        <w:t>りません。大会</w:t>
      </w:r>
      <w:r w:rsidR="000A070C">
        <w:rPr>
          <w:rFonts w:hint="eastAsia"/>
          <w:sz w:val="22"/>
        </w:rPr>
        <w:t>会場で</w:t>
      </w:r>
      <w:r w:rsidR="00305557">
        <w:rPr>
          <w:sz w:val="22"/>
        </w:rPr>
        <w:t>は</w:t>
      </w:r>
      <w:r w:rsidR="000C37BF">
        <w:rPr>
          <w:sz w:val="22"/>
        </w:rPr>
        <w:t>、</w:t>
      </w:r>
      <w:r w:rsidR="00305557">
        <w:rPr>
          <w:sz w:val="22"/>
        </w:rPr>
        <w:t>マスクの着用を</w:t>
      </w:r>
      <w:r w:rsidR="009D7FD1">
        <w:rPr>
          <w:sz w:val="22"/>
        </w:rPr>
        <w:t>徹底し</w:t>
      </w:r>
      <w:r w:rsidR="000C37BF">
        <w:rPr>
          <w:sz w:val="22"/>
        </w:rPr>
        <w:t>、</w:t>
      </w:r>
      <w:r w:rsidR="00305557">
        <w:rPr>
          <w:sz w:val="22"/>
        </w:rPr>
        <w:t>声援は控え</w:t>
      </w:r>
      <w:r w:rsidR="000C37BF">
        <w:rPr>
          <w:sz w:val="22"/>
        </w:rPr>
        <w:t>、</w:t>
      </w:r>
      <w:r w:rsidR="00305557">
        <w:rPr>
          <w:sz w:val="22"/>
        </w:rPr>
        <w:t>応援は拍手のみで行います。また</w:t>
      </w:r>
      <w:r w:rsidR="000C37BF">
        <w:rPr>
          <w:sz w:val="22"/>
        </w:rPr>
        <w:t>、</w:t>
      </w:r>
      <w:r w:rsidR="00305557">
        <w:rPr>
          <w:sz w:val="22"/>
        </w:rPr>
        <w:t>新型コロナウ</w:t>
      </w:r>
      <w:r>
        <w:rPr>
          <w:rFonts w:hint="eastAsia"/>
          <w:sz w:val="22"/>
        </w:rPr>
        <w:t>イ</w:t>
      </w:r>
      <w:r w:rsidR="00305557">
        <w:rPr>
          <w:sz w:val="22"/>
        </w:rPr>
        <w:t>ルス感染症の予防等</w:t>
      </w:r>
      <w:r w:rsidR="009D7FD1">
        <w:rPr>
          <w:sz w:val="22"/>
        </w:rPr>
        <w:t>のための</w:t>
      </w:r>
      <w:r w:rsidR="00305557">
        <w:rPr>
          <w:sz w:val="22"/>
        </w:rPr>
        <w:t>大会本部の</w:t>
      </w:r>
      <w:r w:rsidR="009D7FD1">
        <w:rPr>
          <w:sz w:val="22"/>
        </w:rPr>
        <w:t>指示</w:t>
      </w:r>
      <w:r w:rsidR="00305557">
        <w:rPr>
          <w:sz w:val="22"/>
        </w:rPr>
        <w:t>を尊重します。</w:t>
      </w:r>
    </w:p>
    <w:p w14:paraId="6E815CC9" w14:textId="02164EAB" w:rsidR="00C52CD9" w:rsidRDefault="00C52CD9" w:rsidP="006F3B96">
      <w:pPr>
        <w:jc w:val="left"/>
        <w:rPr>
          <w:sz w:val="22"/>
        </w:rPr>
      </w:pPr>
    </w:p>
    <w:p w14:paraId="2CD4B417" w14:textId="77777777" w:rsidR="00302253" w:rsidRDefault="00302253" w:rsidP="006F3B96">
      <w:pPr>
        <w:jc w:val="left"/>
        <w:rPr>
          <w:sz w:val="22"/>
        </w:rPr>
      </w:pPr>
    </w:p>
    <w:p w14:paraId="73D17E8E" w14:textId="4F697D64" w:rsidR="00AA0A8A" w:rsidRDefault="00AA0A8A" w:rsidP="006F3B96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02253">
        <w:rPr>
          <w:rFonts w:hint="eastAsia"/>
          <w:sz w:val="22"/>
        </w:rPr>
        <w:t xml:space="preserve">　　　　　</w:t>
      </w:r>
      <w:r w:rsidRPr="00AA0A8A">
        <w:rPr>
          <w:rFonts w:hint="eastAsia"/>
          <w:sz w:val="22"/>
          <w:u w:val="single"/>
        </w:rPr>
        <w:t>名前</w:t>
      </w:r>
      <w:r>
        <w:rPr>
          <w:rFonts w:hint="eastAsia"/>
          <w:sz w:val="22"/>
          <w:u w:val="single"/>
        </w:rPr>
        <w:t xml:space="preserve">　　　</w:t>
      </w:r>
      <w:r w:rsidR="00302253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 </w:t>
      </w:r>
      <w:r w:rsidR="002834F6">
        <w:rPr>
          <w:rFonts w:hint="eastAsia"/>
          <w:sz w:val="22"/>
          <w:u w:val="single"/>
        </w:rPr>
        <w:t xml:space="preserve">　</w:t>
      </w:r>
    </w:p>
    <w:p w14:paraId="46F11162" w14:textId="77777777" w:rsidR="00AA0A8A" w:rsidRPr="00AA0A8A" w:rsidRDefault="00AA0A8A" w:rsidP="006F3B96">
      <w:pPr>
        <w:jc w:val="left"/>
        <w:rPr>
          <w:sz w:val="22"/>
          <w:u w:val="single"/>
        </w:rPr>
      </w:pPr>
    </w:p>
    <w:p w14:paraId="2934C9EC" w14:textId="5294F2C7" w:rsidR="00AA0A8A" w:rsidRPr="00AA0A8A" w:rsidRDefault="00AA0A8A" w:rsidP="006F3B96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 w:rsidR="00302253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連絡先</w:t>
      </w:r>
      <w:r>
        <w:rPr>
          <w:rFonts w:hint="eastAsia"/>
          <w:sz w:val="22"/>
          <w:u w:val="single"/>
        </w:rPr>
        <w:t>(</w:t>
      </w:r>
      <w:r>
        <w:rPr>
          <w:rFonts w:hint="eastAsia"/>
          <w:sz w:val="22"/>
          <w:u w:val="single"/>
        </w:rPr>
        <w:t>電話番号</w:t>
      </w:r>
      <w:r>
        <w:rPr>
          <w:rFonts w:hint="eastAsia"/>
          <w:sz w:val="22"/>
          <w:u w:val="single"/>
        </w:rPr>
        <w:t>)</w:t>
      </w:r>
      <w:r>
        <w:rPr>
          <w:rFonts w:hint="eastAsia"/>
          <w:sz w:val="22"/>
          <w:u w:val="single"/>
        </w:rPr>
        <w:t xml:space="preserve">　　　　　</w:t>
      </w:r>
      <w:r w:rsidR="00302253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</w:t>
      </w:r>
    </w:p>
    <w:sectPr w:rsidR="00AA0A8A" w:rsidRPr="00AA0A8A" w:rsidSect="00302253">
      <w:pgSz w:w="11906" w:h="16838" w:code="9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6BB0" w14:textId="77777777" w:rsidR="001C0662" w:rsidRDefault="001C0662" w:rsidP="00D20135">
      <w:r>
        <w:separator/>
      </w:r>
    </w:p>
  </w:endnote>
  <w:endnote w:type="continuationSeparator" w:id="0">
    <w:p w14:paraId="326A79F8" w14:textId="77777777" w:rsidR="001C0662" w:rsidRDefault="001C0662" w:rsidP="00D2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3E03" w14:textId="77777777" w:rsidR="001C0662" w:rsidRDefault="001C0662" w:rsidP="00D20135">
      <w:r>
        <w:separator/>
      </w:r>
    </w:p>
  </w:footnote>
  <w:footnote w:type="continuationSeparator" w:id="0">
    <w:p w14:paraId="2A8483C0" w14:textId="77777777" w:rsidR="001C0662" w:rsidRDefault="001C0662" w:rsidP="00D20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B96"/>
    <w:rsid w:val="000A070C"/>
    <w:rsid w:val="000C37BF"/>
    <w:rsid w:val="000E1951"/>
    <w:rsid w:val="001C0662"/>
    <w:rsid w:val="00252AC0"/>
    <w:rsid w:val="002834F6"/>
    <w:rsid w:val="003020D6"/>
    <w:rsid w:val="00302253"/>
    <w:rsid w:val="00305557"/>
    <w:rsid w:val="00524DBE"/>
    <w:rsid w:val="005D31BA"/>
    <w:rsid w:val="006B7C87"/>
    <w:rsid w:val="006F3B96"/>
    <w:rsid w:val="00710292"/>
    <w:rsid w:val="00890A56"/>
    <w:rsid w:val="008A4239"/>
    <w:rsid w:val="008D3120"/>
    <w:rsid w:val="0092489F"/>
    <w:rsid w:val="009D7FD1"/>
    <w:rsid w:val="009F1721"/>
    <w:rsid w:val="00AA0A8A"/>
    <w:rsid w:val="00AC1648"/>
    <w:rsid w:val="00B91CA1"/>
    <w:rsid w:val="00C52CD9"/>
    <w:rsid w:val="00D20135"/>
    <w:rsid w:val="00D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6F28B"/>
  <w15:docId w15:val="{2B44E376-F214-41A8-ABE7-454A47A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135"/>
  </w:style>
  <w:style w:type="paragraph" w:styleId="a6">
    <w:name w:val="footer"/>
    <w:basedOn w:val="a"/>
    <w:link w:val="a7"/>
    <w:uiPriority w:val="99"/>
    <w:unhideWhenUsed/>
    <w:rsid w:val="00D20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take.masa512@gmail.com</cp:lastModifiedBy>
  <cp:revision>10</cp:revision>
  <dcterms:created xsi:type="dcterms:W3CDTF">2022-08-01T13:57:00Z</dcterms:created>
  <dcterms:modified xsi:type="dcterms:W3CDTF">2022-10-27T02:57:00Z</dcterms:modified>
</cp:coreProperties>
</file>